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5" w:rsidRPr="00CC06B8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  <w:r w:rsidRPr="00CC06B8">
        <w:rPr>
          <w:rFonts w:ascii="Arial" w:hAnsi="Arial" w:cs="Arial"/>
        </w:rPr>
        <w:t>ANEXO V</w:t>
      </w:r>
      <w:r w:rsidR="00903AA5" w:rsidRPr="00CC06B8">
        <w:rPr>
          <w:rFonts w:ascii="Arial" w:hAnsi="Arial" w:cs="Arial"/>
        </w:rPr>
        <w:t>I</w:t>
      </w:r>
      <w:r w:rsidR="00732251" w:rsidRPr="00CC06B8">
        <w:rPr>
          <w:rFonts w:ascii="Arial" w:hAnsi="Arial" w:cs="Arial"/>
        </w:rPr>
        <w:t>I</w:t>
      </w:r>
    </w:p>
    <w:p w:rsidR="00643FAA" w:rsidRPr="00CC06B8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643FAA" w:rsidRPr="00CC06B8" w:rsidRDefault="00903AA5" w:rsidP="00903AA5">
      <w:pPr>
        <w:tabs>
          <w:tab w:val="left" w:pos="4253"/>
        </w:tabs>
        <w:spacing w:line="360" w:lineRule="auto"/>
        <w:ind w:left="-284"/>
        <w:jc w:val="center"/>
        <w:rPr>
          <w:rFonts w:ascii="Arial" w:hAnsi="Arial" w:cs="Arial"/>
        </w:rPr>
      </w:pPr>
      <w:r w:rsidRPr="00CC06B8">
        <w:rPr>
          <w:rFonts w:ascii="Arial" w:hAnsi="Arial" w:cs="Arial"/>
        </w:rPr>
        <w:t>Certificado de méritos específicos</w:t>
      </w:r>
    </w:p>
    <w:p w:rsidR="00643FAA" w:rsidRPr="00CC06B8" w:rsidRDefault="00643FAA" w:rsidP="00643FAA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2"/>
        <w:gridCol w:w="2552"/>
        <w:gridCol w:w="1204"/>
        <w:gridCol w:w="795"/>
        <w:gridCol w:w="3964"/>
      </w:tblGrid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D./Dª.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en calidad de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certifica que:</w:t>
            </w:r>
          </w:p>
        </w:tc>
      </w:tr>
      <w:tr w:rsidR="00903AA5" w:rsidRPr="00903AA5" w:rsidTr="002248CF">
        <w:tc>
          <w:tcPr>
            <w:tcW w:w="4748" w:type="dxa"/>
            <w:gridSpan w:val="4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D./Dª.</w:t>
            </w:r>
          </w:p>
        </w:tc>
      </w:tr>
      <w:tr w:rsidR="00903AA5" w:rsidRPr="00903AA5" w:rsidTr="002248CF">
        <w:tc>
          <w:tcPr>
            <w:tcW w:w="992" w:type="dxa"/>
            <w:gridSpan w:val="2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con DNI</w:t>
            </w:r>
          </w:p>
        </w:tc>
        <w:tc>
          <w:tcPr>
            <w:tcW w:w="2552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3" w:type="dxa"/>
            <w:gridSpan w:val="3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ha estado realizando las siguientes funciones: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siguiente periodo:</w:t>
            </w:r>
          </w:p>
        </w:tc>
      </w:tr>
      <w:tr w:rsidR="00903AA5" w:rsidRPr="00903AA5" w:rsidTr="002248CF">
        <w:tc>
          <w:tcPr>
            <w:tcW w:w="850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Desde:</w:t>
            </w:r>
          </w:p>
        </w:tc>
        <w:tc>
          <w:tcPr>
            <w:tcW w:w="3898" w:type="dxa"/>
            <w:gridSpan w:val="3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Hasta:</w:t>
            </w:r>
          </w:p>
        </w:tc>
        <w:tc>
          <w:tcPr>
            <w:tcW w:w="3964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AA5" w:rsidRPr="00903AA5" w:rsidTr="002248CF">
        <w:tc>
          <w:tcPr>
            <w:tcW w:w="4748" w:type="dxa"/>
            <w:gridSpan w:val="4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8CF" w:rsidRPr="00903AA5" w:rsidTr="002248CF">
        <w:tc>
          <w:tcPr>
            <w:tcW w:w="9507" w:type="dxa"/>
            <w:gridSpan w:val="6"/>
          </w:tcPr>
          <w:p w:rsidR="002248CF" w:rsidRPr="00903AA5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efectos de valoración en el concurso:</w:t>
            </w:r>
          </w:p>
        </w:tc>
      </w:tr>
      <w:tr w:rsidR="002248CF" w:rsidRPr="00903AA5" w:rsidTr="002248CF">
        <w:trPr>
          <w:trHeight w:val="700"/>
        </w:trPr>
        <w:tc>
          <w:tcPr>
            <w:tcW w:w="9507" w:type="dxa"/>
            <w:gridSpan w:val="6"/>
          </w:tcPr>
          <w:p w:rsidR="002248CF" w:rsidRPr="00903AA5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8CF" w:rsidRPr="00903AA5" w:rsidTr="002248CF">
        <w:tc>
          <w:tcPr>
            <w:tcW w:w="9507" w:type="dxa"/>
            <w:gridSpan w:val="6"/>
          </w:tcPr>
          <w:p w:rsidR="002248CF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2248CF" w:rsidRPr="00903AA5" w:rsidRDefault="002248CF" w:rsidP="005C73E8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…………………a ………….de …………………..de 20</w:t>
            </w:r>
            <w:r w:rsidR="00B95045">
              <w:rPr>
                <w:rFonts w:ascii="Arial" w:hAnsi="Arial" w:cs="Arial"/>
              </w:rPr>
              <w:t>2</w:t>
            </w:r>
            <w:r w:rsidR="005C73E8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643FAA" w:rsidRDefault="00643FAA" w:rsidP="00643FAA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  <w:b/>
        </w:rPr>
      </w:pPr>
    </w:p>
    <w:sectPr w:rsidR="00643FAA" w:rsidSect="00E80F05">
      <w:headerReference w:type="default" r:id="rId8"/>
      <w:footerReference w:type="even" r:id="rId9"/>
      <w:footerReference w:type="default" r:id="rId10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3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6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28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0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48CF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C41"/>
    <w:rsid w:val="004E651C"/>
    <w:rsid w:val="004E71DF"/>
    <w:rsid w:val="004E72EF"/>
    <w:rsid w:val="004F1992"/>
    <w:rsid w:val="004F3378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C73E8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32251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3AA5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045"/>
    <w:rsid w:val="00B95879"/>
    <w:rsid w:val="00B95F71"/>
    <w:rsid w:val="00B9654D"/>
    <w:rsid w:val="00BA75F0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16143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6935"/>
    <w:rsid w:val="00CC06B8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80F05"/>
    <w:rsid w:val="00E82629"/>
    <w:rsid w:val="00E92306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5EB8E974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90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3BE1F-99A8-4B28-9432-8C180BC42296}"/>
</file>

<file path=customXml/itemProps2.xml><?xml version="1.0" encoding="utf-8"?>
<ds:datastoreItem xmlns:ds="http://schemas.openxmlformats.org/officeDocument/2006/customXml" ds:itemID="{41C0C265-0D1B-4825-A53C-294362A83AB1}"/>
</file>

<file path=customXml/itemProps3.xml><?xml version="1.0" encoding="utf-8"?>
<ds:datastoreItem xmlns:ds="http://schemas.openxmlformats.org/officeDocument/2006/customXml" ds:itemID="{609B7029-6652-45F7-B90C-927621CB2327}"/>
</file>

<file path=customXml/itemProps4.xml><?xml version="1.0" encoding="utf-8"?>
<ds:datastoreItem xmlns:ds="http://schemas.openxmlformats.org/officeDocument/2006/customXml" ds:itemID="{26E7E555-7C66-49C5-98B8-B60A806E7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ITC/       /2007, de                           , por la que se convoca concurso específico (1-E-07) para la provisión de puestos de trabajo en el Ministerio de Industria, Turismo y Comercio</dc:title>
  <dc:creator>instalador</dc:creator>
  <cp:lastModifiedBy>Fuentes Del Rio, Remedios</cp:lastModifiedBy>
  <cp:revision>2</cp:revision>
  <cp:lastPrinted>2014-11-05T11:16:00Z</cp:lastPrinted>
  <dcterms:created xsi:type="dcterms:W3CDTF">2021-02-02T09:23:00Z</dcterms:created>
  <dcterms:modified xsi:type="dcterms:W3CDTF">2021-02-02T09:23:00Z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